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ibre Graphics Meeting 2011"/>
            <a:graphic>
              <a:graphicData uri="http://schemas.openxmlformats.org/drawingml/2006/picture">
                <pic:pic>
                  <pic:nvPicPr>
                    <pic:cNvPr id="1" name="Libre Graphics Meeting 20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